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455" w:rsidRDefault="00583455" w:rsidP="00583455">
      <w:pPr>
        <w:jc w:val="center"/>
      </w:pPr>
      <w:bookmarkStart w:id="0" w:name="_GoBack"/>
      <w:bookmarkEnd w:id="0"/>
      <w:r>
        <w:rPr>
          <w:rFonts w:hint="eastAsia"/>
        </w:rPr>
        <w:t>〇〇〇〇部課外活動指針</w:t>
      </w:r>
    </w:p>
    <w:p w:rsidR="00583455" w:rsidRDefault="00583455" w:rsidP="00583455"/>
    <w:p w:rsidR="00583455" w:rsidRDefault="00583455" w:rsidP="00583455">
      <w:r>
        <w:rPr>
          <w:rFonts w:hint="eastAsia"/>
        </w:rPr>
        <w:t xml:space="preserve">　　　　　　　　　　　　　　　　　　　　　　　　　</w:t>
      </w:r>
      <w:r>
        <w:rPr>
          <w:rFonts w:hint="eastAsia"/>
        </w:rPr>
        <w:t>提出日：令和　　年　　月　　日</w:t>
      </w:r>
    </w:p>
    <w:p w:rsidR="00583455" w:rsidRDefault="00583455" w:rsidP="00583455"/>
    <w:p w:rsidR="00583455" w:rsidRDefault="00583455" w:rsidP="00583455">
      <w:r>
        <w:rPr>
          <w:rFonts w:hint="eastAsia"/>
        </w:rPr>
        <w:t xml:space="preserve">　　　　　　　　　　　　　　　　　　　　　　　　代表：〇〇　〇〇（</w:t>
      </w:r>
      <w:r>
        <w:t>B〇〇〇〇）</w:t>
      </w:r>
    </w:p>
    <w:p w:rsidR="00583455" w:rsidRDefault="00583455" w:rsidP="00583455">
      <w:r>
        <w:rPr>
          <w:rFonts w:hint="eastAsia"/>
        </w:rPr>
        <w:t xml:space="preserve">　　　　　　　　　　　　　　　　　　　　　　　　</w:t>
      </w:r>
      <w:r>
        <w:rPr>
          <w:rFonts w:hint="eastAsia"/>
        </w:rPr>
        <w:t>顧問：〇〇　〇〇（〇〇〇〇研究科）</w:t>
      </w:r>
    </w:p>
    <w:p w:rsidR="00583455" w:rsidRDefault="00583455" w:rsidP="00583455">
      <w:pPr>
        <w:rPr>
          <w:rFonts w:hint="eastAsia"/>
        </w:rPr>
      </w:pPr>
    </w:p>
    <w:p w:rsidR="00583455" w:rsidRDefault="00583455" w:rsidP="00583455">
      <w:r>
        <w:rPr>
          <w:rFonts w:hint="eastAsia"/>
        </w:rPr>
        <w:t>１．</w:t>
      </w:r>
      <w:r>
        <w:t>活動指針</w:t>
      </w:r>
    </w:p>
    <w:p w:rsidR="00583455" w:rsidRDefault="00583455" w:rsidP="00583455">
      <w:r>
        <w:rPr>
          <w:rFonts w:hint="eastAsia"/>
        </w:rPr>
        <w:t>コロナ対策についての基本的な方針は，広島大学の指針を遵守していること。</w:t>
      </w:r>
    </w:p>
    <w:p w:rsidR="00583455" w:rsidRDefault="00583455" w:rsidP="00583455">
      <w:r>
        <w:rPr>
          <w:rFonts w:hint="eastAsia"/>
        </w:rPr>
        <w:t>追加の確認事項。</w:t>
      </w:r>
    </w:p>
    <w:p w:rsidR="00583455" w:rsidRDefault="00583455" w:rsidP="00583455">
      <w:r>
        <w:rPr>
          <w:rFonts w:hint="eastAsia"/>
        </w:rPr>
        <w:t>①</w:t>
      </w:r>
      <w:r>
        <w:rPr>
          <w:rFonts w:hint="eastAsia"/>
        </w:rPr>
        <w:t xml:space="preserve"> </w:t>
      </w:r>
      <w:r>
        <w:t>活動は平日のみとし，活動時間は１日につき３時間以内としている。ただし，土日祝日の活動を希望されている場合は申請のうえ連絡体制が構築されている場合に限り認める。</w:t>
      </w:r>
    </w:p>
    <w:p w:rsidR="00583455" w:rsidRDefault="00583455" w:rsidP="00583455">
      <w:r>
        <w:rPr>
          <w:rFonts w:hint="eastAsia"/>
        </w:rPr>
        <w:t>②</w:t>
      </w:r>
      <w:r>
        <w:t xml:space="preserve"> 体調の善し悪しにかかわらず，活動自粛を希望されているものには活動を強要しない。</w:t>
      </w:r>
    </w:p>
    <w:p w:rsidR="00583455" w:rsidRDefault="00583455" w:rsidP="00583455">
      <w:r>
        <w:rPr>
          <w:rFonts w:hint="eastAsia"/>
        </w:rPr>
        <w:t>③</w:t>
      </w:r>
      <w:r>
        <w:t xml:space="preserve"> 学外での遠征や合宿の禁止。</w:t>
      </w:r>
    </w:p>
    <w:p w:rsidR="00583455" w:rsidRDefault="00583455" w:rsidP="00583455">
      <w:r>
        <w:rPr>
          <w:rFonts w:hint="eastAsia"/>
        </w:rPr>
        <w:t>④</w:t>
      </w:r>
      <w:r>
        <w:t xml:space="preserve"> 学内での外部団体との交流活動の禁止。</w:t>
      </w:r>
    </w:p>
    <w:p w:rsidR="00583455" w:rsidRDefault="00583455" w:rsidP="00583455">
      <w:r>
        <w:rPr>
          <w:rFonts w:hint="eastAsia"/>
        </w:rPr>
        <w:t>⑤</w:t>
      </w:r>
      <w:r>
        <w:t xml:space="preserve"> 集団で飲食等を伴う行事は禁止。</w:t>
      </w:r>
    </w:p>
    <w:p w:rsidR="00583455" w:rsidRDefault="00583455" w:rsidP="00583455">
      <w:r>
        <w:rPr>
          <w:rFonts w:hint="eastAsia"/>
        </w:rPr>
        <w:t>⑥</w:t>
      </w:r>
      <w:r>
        <w:t xml:space="preserve"> 教育実習，介護等体験，臨床実習，博物館実習等に参加しているものは，大学が定める期間，当人の健康状態の如何を問わず部活動への参加を禁止(参考１を参照)。</w:t>
      </w:r>
    </w:p>
    <w:p w:rsidR="00583455" w:rsidRDefault="00583455" w:rsidP="00583455">
      <w:r>
        <w:rPr>
          <w:rFonts w:hint="eastAsia"/>
        </w:rPr>
        <w:t>⑦</w:t>
      </w:r>
      <w:r>
        <w:t xml:space="preserve"> 観客を動員しての演奏会は禁止。</w:t>
      </w:r>
    </w:p>
    <w:p w:rsidR="00583455" w:rsidRDefault="00583455" w:rsidP="00583455">
      <w:r>
        <w:rPr>
          <w:rFonts w:hint="eastAsia"/>
        </w:rPr>
        <w:t>⑧</w:t>
      </w:r>
      <w:r>
        <w:t xml:space="preserve"> 学外からの指導者の招集は認めるが，次の点に注意していること。</w:t>
      </w:r>
    </w:p>
    <w:p w:rsidR="00583455" w:rsidRDefault="00583455" w:rsidP="00583455">
      <w:r>
        <w:rPr>
          <w:rFonts w:hint="eastAsia"/>
        </w:rPr>
        <w:t>・他大学の学生</w:t>
      </w:r>
      <w:r>
        <w:t>(学部生・院生)や外部団体の招集は，現段階では認めない。</w:t>
      </w:r>
    </w:p>
    <w:p w:rsidR="00583455" w:rsidRDefault="00583455" w:rsidP="00583455">
      <w:r>
        <w:rPr>
          <w:rFonts w:hint="eastAsia"/>
        </w:rPr>
        <w:t>・顧問の許可を得ること。</w:t>
      </w:r>
    </w:p>
    <w:p w:rsidR="00583455" w:rsidRDefault="00583455" w:rsidP="00583455">
      <w:r>
        <w:rPr>
          <w:rFonts w:hint="eastAsia"/>
        </w:rPr>
        <w:t>・</w:t>
      </w:r>
      <w:r w:rsidRPr="00583455">
        <w:rPr>
          <w:rFonts w:hint="eastAsia"/>
        </w:rPr>
        <w:t>学生生活支援グループ</w:t>
      </w:r>
      <w:r>
        <w:rPr>
          <w:rFonts w:hint="eastAsia"/>
        </w:rPr>
        <w:t>に許可申請書を提出していること</w:t>
      </w:r>
      <w:r>
        <w:t>(所属，氏名，電話番号，必要理由，日時，場所，参加者名簿を記載されていること)。</w:t>
      </w:r>
    </w:p>
    <w:p w:rsidR="00583455" w:rsidRDefault="00583455" w:rsidP="00583455">
      <w:r>
        <w:rPr>
          <w:rFonts w:hint="eastAsia"/>
        </w:rPr>
        <w:t>・招集者は学内ではマスクを着用し，「新しい生活様式」による感染防止行動を徹底されていること。</w:t>
      </w:r>
    </w:p>
    <w:p w:rsidR="00583455" w:rsidRDefault="00583455" w:rsidP="00583455"/>
    <w:p w:rsidR="00583455" w:rsidRDefault="00583455" w:rsidP="00583455">
      <w:r>
        <w:rPr>
          <w:rFonts w:hint="eastAsia"/>
        </w:rPr>
        <w:t>２．活動場所</w:t>
      </w:r>
    </w:p>
    <w:p w:rsidR="00583455" w:rsidRDefault="00583455" w:rsidP="00583455">
      <w:r>
        <w:rPr>
          <w:rFonts w:hint="eastAsia"/>
        </w:rPr>
        <w:t>課外活動共用施設</w:t>
      </w:r>
    </w:p>
    <w:p w:rsidR="00583455" w:rsidRDefault="00583455" w:rsidP="00583455">
      <w:r>
        <w:rPr>
          <w:rFonts w:hint="eastAsia"/>
        </w:rPr>
        <w:t xml:space="preserve">課外活動共用施設　</w:t>
      </w:r>
      <w:r>
        <w:t>(収容可能人数) (利用予定人数)</w:t>
      </w:r>
    </w:p>
    <w:p w:rsidR="00583455" w:rsidRDefault="00583455" w:rsidP="00583455">
      <w:r>
        <w:rPr>
          <w:rFonts w:hint="eastAsia"/>
        </w:rPr>
        <w:t>大学会館和室　収容人数</w:t>
      </w:r>
      <w:r>
        <w:t xml:space="preserve">12人（12人） </w:t>
      </w:r>
    </w:p>
    <w:p w:rsidR="00583455" w:rsidRDefault="00583455" w:rsidP="00583455"/>
    <w:p w:rsidR="00583455" w:rsidRDefault="00583455" w:rsidP="00583455">
      <w:r>
        <w:rPr>
          <w:rFonts w:hint="eastAsia"/>
        </w:rPr>
        <w:t>・</w:t>
      </w:r>
      <w:r>
        <w:t>BOX：１人(１人)ただし練習は禁止</w:t>
      </w:r>
    </w:p>
    <w:p w:rsidR="00583455" w:rsidRDefault="00583455" w:rsidP="00583455">
      <w:r>
        <w:rPr>
          <w:rFonts w:hint="eastAsia"/>
        </w:rPr>
        <w:t>・屋外　場所を特定されている。参加者を確認されている。ソーシャル・ディスタンスなどを遵守していること</w:t>
      </w:r>
    </w:p>
    <w:p w:rsidR="00583455" w:rsidRDefault="00583455" w:rsidP="00583455">
      <w:pPr>
        <w:rPr>
          <w:rFonts w:hint="eastAsia"/>
        </w:rPr>
      </w:pPr>
    </w:p>
    <w:p w:rsidR="00583455" w:rsidRDefault="00583455" w:rsidP="00583455">
      <w:r>
        <w:rPr>
          <w:rFonts w:hint="eastAsia"/>
        </w:rPr>
        <w:lastRenderedPageBreak/>
        <w:t>３．練習当日の対策</w:t>
      </w:r>
    </w:p>
    <w:p w:rsidR="00583455" w:rsidRDefault="00583455" w:rsidP="00583455">
      <w:r>
        <w:t>(1) 会場の設営・撤収</w:t>
      </w:r>
    </w:p>
    <w:p w:rsidR="00583455" w:rsidRDefault="00583455" w:rsidP="00583455">
      <w:r>
        <w:rPr>
          <w:rFonts w:hint="eastAsia"/>
        </w:rPr>
        <w:t>①</w:t>
      </w:r>
      <w:r>
        <w:t xml:space="preserve"> 会場内への椅子や備品の搬出入は，予め時間と人員を設定し，設営を行っていること。</w:t>
      </w:r>
    </w:p>
    <w:p w:rsidR="00583455" w:rsidRDefault="00583455" w:rsidP="00583455">
      <w:r>
        <w:rPr>
          <w:rFonts w:hint="eastAsia"/>
        </w:rPr>
        <w:t>②</w:t>
      </w:r>
      <w:r>
        <w:t xml:space="preserve"> 搬出入，設置の際には，十分な時間を設定し，設営要員に対して感染防止策を講じていること。</w:t>
      </w:r>
    </w:p>
    <w:p w:rsidR="00583455" w:rsidRDefault="00583455" w:rsidP="00583455">
      <w:r>
        <w:rPr>
          <w:rFonts w:hint="eastAsia"/>
        </w:rPr>
        <w:t>③</w:t>
      </w:r>
      <w:r>
        <w:t xml:space="preserve"> 椅子，備品の設置後，消毒を行っていること。</w:t>
      </w:r>
    </w:p>
    <w:p w:rsidR="00583455" w:rsidRDefault="00583455" w:rsidP="00583455">
      <w:r>
        <w:rPr>
          <w:rFonts w:hint="eastAsia"/>
        </w:rPr>
        <w:t>④</w:t>
      </w:r>
      <w:r>
        <w:t xml:space="preserve"> 会場は窓の開放が可能であること，望むらくは二方向に窓が設置されていること。</w:t>
      </w:r>
    </w:p>
    <w:p w:rsidR="00583455" w:rsidRDefault="00583455" w:rsidP="00583455">
      <w:r>
        <w:rPr>
          <w:rFonts w:hint="eastAsia"/>
        </w:rPr>
        <w:t>⑤</w:t>
      </w:r>
      <w:r>
        <w:t xml:space="preserve"> 窓の解放が不可能である場合，機械換気が十分にされていること。</w:t>
      </w:r>
    </w:p>
    <w:p w:rsidR="00583455" w:rsidRDefault="00583455" w:rsidP="00583455"/>
    <w:p w:rsidR="00583455" w:rsidRDefault="00583455" w:rsidP="00583455">
      <w:r>
        <w:t>(2) 会場入場時</w:t>
      </w:r>
    </w:p>
    <w:p w:rsidR="00583455" w:rsidRDefault="00583455" w:rsidP="00583455">
      <w:r>
        <w:rPr>
          <w:rFonts w:hint="eastAsia"/>
        </w:rPr>
        <w:t>①</w:t>
      </w:r>
      <w:r>
        <w:t xml:space="preserve"> 収容可能人数を利用予定者人数の上限とされていること。 </w:t>
      </w:r>
    </w:p>
    <w:p w:rsidR="00583455" w:rsidRDefault="00583455" w:rsidP="00583455">
      <w:r>
        <w:rPr>
          <w:rFonts w:hint="eastAsia"/>
        </w:rPr>
        <w:t>②</w:t>
      </w:r>
      <w:r>
        <w:t xml:space="preserve"> 窓と出入り口を開放し，換気を行っていること。</w:t>
      </w:r>
    </w:p>
    <w:p w:rsidR="00583455" w:rsidRDefault="00583455" w:rsidP="00583455">
      <w:r>
        <w:rPr>
          <w:rFonts w:hint="eastAsia"/>
        </w:rPr>
        <w:t>③</w:t>
      </w:r>
      <w:r>
        <w:t xml:space="preserve"> プリント類は手から手への配布を避け，回覧はしないこと。</w:t>
      </w:r>
    </w:p>
    <w:p w:rsidR="00583455" w:rsidRDefault="00583455" w:rsidP="00583455"/>
    <w:p w:rsidR="00583455" w:rsidRDefault="00583455" w:rsidP="00583455">
      <w:r>
        <w:t>(3) 練習時</w:t>
      </w:r>
    </w:p>
    <w:p w:rsidR="00583455" w:rsidRDefault="00583455" w:rsidP="00583455">
      <w:r>
        <w:rPr>
          <w:rFonts w:hint="eastAsia"/>
        </w:rPr>
        <w:t>①</w:t>
      </w:r>
      <w:r>
        <w:t xml:space="preserve"> 部員の距離は前後2m以上，左右1m以上を確保し，団員同士が向かい合う配置は避け，</w:t>
      </w:r>
    </w:p>
    <w:p w:rsidR="00583455" w:rsidRDefault="00583455" w:rsidP="00583455">
      <w:r>
        <w:rPr>
          <w:rFonts w:hint="eastAsia"/>
        </w:rPr>
        <w:t>咳エチケットを実践されていること。</w:t>
      </w:r>
    </w:p>
    <w:p w:rsidR="00583455" w:rsidRDefault="00583455" w:rsidP="00583455">
      <w:r>
        <w:rPr>
          <w:rFonts w:hint="eastAsia"/>
        </w:rPr>
        <w:t>②</w:t>
      </w:r>
      <w:r>
        <w:t xml:space="preserve"> 活動時間は３時間以内とされている。また連続した練習時間は30分以内とし，５分以上の換気を行うこと。</w:t>
      </w:r>
    </w:p>
    <w:p w:rsidR="00583455" w:rsidRDefault="00583455" w:rsidP="00583455">
      <w:r>
        <w:rPr>
          <w:rFonts w:hint="eastAsia"/>
        </w:rPr>
        <w:t>③</w:t>
      </w:r>
      <w:r>
        <w:t xml:space="preserve"> プリント類の共有を避けていること。</w:t>
      </w:r>
    </w:p>
    <w:p w:rsidR="00583455" w:rsidRDefault="00583455" w:rsidP="00583455"/>
    <w:p w:rsidR="00583455" w:rsidRDefault="00583455" w:rsidP="00583455">
      <w:r>
        <w:t>(4) 休憩時</w:t>
      </w:r>
    </w:p>
    <w:p w:rsidR="00583455" w:rsidRDefault="00583455" w:rsidP="00583455">
      <w:r>
        <w:rPr>
          <w:rFonts w:hint="eastAsia"/>
        </w:rPr>
        <w:t>①</w:t>
      </w:r>
      <w:r>
        <w:t xml:space="preserve"> マスクを着用し，咳エチケットを実践されていること。</w:t>
      </w:r>
    </w:p>
    <w:p w:rsidR="00583455" w:rsidRDefault="00583455" w:rsidP="00583455">
      <w:r>
        <w:rPr>
          <w:rFonts w:hint="eastAsia"/>
        </w:rPr>
        <w:t>②</w:t>
      </w:r>
      <w:r>
        <w:t xml:space="preserve"> 人との間隔を1m以上離し，会話はなるべく避けていること。</w:t>
      </w:r>
    </w:p>
    <w:p w:rsidR="00583455" w:rsidRDefault="00583455" w:rsidP="00583455">
      <w:r>
        <w:rPr>
          <w:rFonts w:hint="eastAsia"/>
        </w:rPr>
        <w:t>③</w:t>
      </w:r>
      <w:r>
        <w:t xml:space="preserve"> 窓と出入り口を開放し，換気が行われていること。</w:t>
      </w:r>
    </w:p>
    <w:p w:rsidR="00583455" w:rsidRDefault="00583455" w:rsidP="00583455"/>
    <w:p w:rsidR="00583455" w:rsidRDefault="00583455" w:rsidP="00583455">
      <w:r>
        <w:t>(5) 練習後</w:t>
      </w:r>
    </w:p>
    <w:p w:rsidR="00583455" w:rsidRDefault="00583455" w:rsidP="00583455">
      <w:r>
        <w:rPr>
          <w:rFonts w:hint="eastAsia"/>
        </w:rPr>
        <w:t>①</w:t>
      </w:r>
      <w:r>
        <w:rPr>
          <w:rFonts w:hint="eastAsia"/>
        </w:rPr>
        <w:t xml:space="preserve"> </w:t>
      </w:r>
      <w:r>
        <w:rPr>
          <w:rFonts w:hint="eastAsia"/>
        </w:rPr>
        <w:t>退場時に密集しないよう，できるだけ分散退場策を講じていること。</w:t>
      </w:r>
    </w:p>
    <w:p w:rsidR="00583455" w:rsidRDefault="00583455" w:rsidP="00583455">
      <w:r>
        <w:rPr>
          <w:rFonts w:hint="eastAsia"/>
        </w:rPr>
        <w:t>②</w:t>
      </w:r>
      <w:r>
        <w:rPr>
          <w:rFonts w:hint="eastAsia"/>
        </w:rPr>
        <w:t xml:space="preserve"> </w:t>
      </w:r>
      <w:r>
        <w:rPr>
          <w:rFonts w:hint="eastAsia"/>
        </w:rPr>
        <w:t>連絡やミーティングは可能な限り書面やオンラインで行う。オンラインで実施されていることが難しい場合には，マスクを着用のうえ人との間隔を</w:t>
      </w:r>
      <w:r>
        <w:t>1m以上離し，少人数・短時間で行っていること。</w:t>
      </w:r>
    </w:p>
    <w:p w:rsidR="00583455" w:rsidRDefault="00583455" w:rsidP="00583455">
      <w:r>
        <w:rPr>
          <w:rFonts w:hint="eastAsia"/>
        </w:rPr>
        <w:t>③</w:t>
      </w:r>
      <w:r>
        <w:t xml:space="preserve"> Boxは，器具などの搬出入などをのぞいて使用を禁止。</w:t>
      </w:r>
    </w:p>
    <w:p w:rsidR="00583455" w:rsidRDefault="00583455" w:rsidP="00583455">
      <w:r>
        <w:rPr>
          <w:rFonts w:hint="eastAsia"/>
        </w:rPr>
        <w:t>④</w:t>
      </w:r>
      <w:r>
        <w:t xml:space="preserve"> ゴミは各自で持ち帰ること。</w:t>
      </w:r>
    </w:p>
    <w:p w:rsidR="00583455" w:rsidRDefault="00583455" w:rsidP="00583455">
      <w:r>
        <w:rPr>
          <w:rFonts w:hint="eastAsia"/>
        </w:rPr>
        <w:t>⑤</w:t>
      </w:r>
      <w:r>
        <w:t xml:space="preserve"> 活動前後での長時間の集団での同一行動や飲食は厳禁とされていること。</w:t>
      </w:r>
    </w:p>
    <w:p w:rsidR="00583455" w:rsidRDefault="00583455" w:rsidP="00583455"/>
    <w:p w:rsidR="00583455" w:rsidRDefault="00583455" w:rsidP="00583455"/>
    <w:p w:rsidR="00583455" w:rsidRDefault="00583455" w:rsidP="00583455">
      <w:r>
        <w:lastRenderedPageBreak/>
        <w:t xml:space="preserve">(6) 新入生等の勧誘活動について </w:t>
      </w:r>
    </w:p>
    <w:p w:rsidR="00583455" w:rsidRDefault="00583455" w:rsidP="00583455">
      <w:r>
        <w:rPr>
          <w:rFonts w:hint="eastAsia"/>
        </w:rPr>
        <w:t>・勧誘活動は認める。ただし，スペイン広場や霞ヴィオラ周辺等で大人数による部員勧誘活動</w:t>
      </w:r>
      <w:r>
        <w:t>(署名活動，ビラ配布も含む)を禁止されている。なお，クラブ活動を見学されている(させる)行為については三密にならないように配慮すれば許可すること。</w:t>
      </w:r>
    </w:p>
    <w:p w:rsidR="00583455" w:rsidRDefault="00583455" w:rsidP="00583455">
      <w:r>
        <w:rPr>
          <w:rFonts w:hint="eastAsia"/>
        </w:rPr>
        <w:t>・入部希望者の見学は，１日５人以下とされていること。</w:t>
      </w:r>
    </w:p>
    <w:p w:rsidR="00583455" w:rsidRDefault="00583455" w:rsidP="00583455">
      <w:r>
        <w:rPr>
          <w:rFonts w:hint="eastAsia"/>
        </w:rPr>
        <w:t>・総合科学部掲示版への掲示は許可すること。</w:t>
      </w:r>
    </w:p>
    <w:p w:rsidR="00583455" w:rsidRDefault="00583455" w:rsidP="00583455">
      <w:r>
        <w:rPr>
          <w:rFonts w:hint="eastAsia"/>
        </w:rPr>
        <w:t>・１年生が入団した後は２・３年生と同様に対策をして練習に参加させ，「新しい生活様式」による感染防止行動を遵守していること。</w:t>
      </w:r>
    </w:p>
    <w:p w:rsidR="00583455" w:rsidRDefault="00583455" w:rsidP="00583455"/>
    <w:p w:rsidR="00583455" w:rsidRDefault="00583455" w:rsidP="00583455">
      <w:r>
        <w:rPr>
          <w:rFonts w:hint="eastAsia"/>
        </w:rPr>
        <w:t>４．実施確認者の仕事</w:t>
      </w:r>
    </w:p>
    <w:p w:rsidR="00583455" w:rsidRDefault="00583455" w:rsidP="00583455">
      <w:r>
        <w:rPr>
          <w:rFonts w:hint="eastAsia"/>
        </w:rPr>
        <w:t>①</w:t>
      </w:r>
      <w:r>
        <w:t xml:space="preserve"> 以下の仕事は代表(部長)が責任をもって担当する。代表が参加できない場合は，代表が指名した人が実施責任者となっていること。</w:t>
      </w:r>
    </w:p>
    <w:p w:rsidR="00583455" w:rsidRDefault="00583455" w:rsidP="00583455">
      <w:r>
        <w:rPr>
          <w:rFonts w:hint="eastAsia"/>
        </w:rPr>
        <w:t>②</w:t>
      </w:r>
      <w:r>
        <w:t xml:space="preserve"> 実施確認者の仕事</w:t>
      </w:r>
    </w:p>
    <w:p w:rsidR="00583455" w:rsidRDefault="00583455" w:rsidP="00583455">
      <w:r>
        <w:rPr>
          <w:rFonts w:hint="eastAsia"/>
        </w:rPr>
        <w:t>・練習開始前に大学会館警備員室に連絡し，使用されている部屋すべての鍵を借りていること。</w:t>
      </w:r>
    </w:p>
    <w:p w:rsidR="00583455" w:rsidRDefault="00583455" w:rsidP="00583455">
      <w:r>
        <w:rPr>
          <w:rFonts w:hint="eastAsia"/>
        </w:rPr>
        <w:t>・練習参加者全員の入室時間と退室時間を記録されていること。</w:t>
      </w:r>
    </w:p>
    <w:p w:rsidR="00583455" w:rsidRDefault="00583455" w:rsidP="00583455">
      <w:r>
        <w:rPr>
          <w:rFonts w:hint="eastAsia"/>
        </w:rPr>
        <w:t>・練習後に各箇所が消毒済みか確認されていること。</w:t>
      </w:r>
    </w:p>
    <w:p w:rsidR="00583455" w:rsidRDefault="00583455" w:rsidP="00583455">
      <w:r>
        <w:rPr>
          <w:rFonts w:hint="eastAsia"/>
        </w:rPr>
        <w:t>・戸締まりを確認し，練習終了時刻までに使用した部屋すべての鍵を返却すること。</w:t>
      </w:r>
    </w:p>
    <w:p w:rsidR="00583455" w:rsidRDefault="00583455" w:rsidP="00583455"/>
    <w:p w:rsidR="00583455" w:rsidRDefault="00583455" w:rsidP="00583455">
      <w:r>
        <w:rPr>
          <w:rFonts w:hint="eastAsia"/>
        </w:rPr>
        <w:t>５．土日祝日の活動について</w:t>
      </w:r>
    </w:p>
    <w:p w:rsidR="00583455" w:rsidRDefault="00583455" w:rsidP="00583455">
      <w:r>
        <w:rPr>
          <w:rFonts w:hint="eastAsia"/>
        </w:rPr>
        <w:t>事故や体調不良者への対応のために下記のような内容が可能な連絡網を団体毎に作成されていること。</w:t>
      </w:r>
    </w:p>
    <w:p w:rsidR="00583455" w:rsidRDefault="00583455" w:rsidP="00583455">
      <w:r>
        <w:rPr>
          <w:rFonts w:hint="eastAsia"/>
        </w:rPr>
        <w:t>①</w:t>
      </w:r>
      <w:r>
        <w:t xml:space="preserve"> 事故への対応</w:t>
      </w:r>
    </w:p>
    <w:p w:rsidR="00583455" w:rsidRDefault="00583455" w:rsidP="00583455">
      <w:r>
        <w:rPr>
          <w:rFonts w:hint="eastAsia"/>
        </w:rPr>
        <w:t>・負傷者の有無及び負傷状態の確認</w:t>
      </w:r>
    </w:p>
    <w:p w:rsidR="00583455" w:rsidRDefault="00583455" w:rsidP="00583455">
      <w:r>
        <w:rPr>
          <w:rFonts w:hint="eastAsia"/>
        </w:rPr>
        <w:t>・負傷者への適切な応急措置</w:t>
      </w:r>
    </w:p>
    <w:p w:rsidR="00583455" w:rsidRDefault="00583455" w:rsidP="00583455">
      <w:r>
        <w:rPr>
          <w:rFonts w:hint="eastAsia"/>
        </w:rPr>
        <w:t>・負傷者の状況を把握したうえで，必要な場合は救急車を要請</w:t>
      </w:r>
    </w:p>
    <w:p w:rsidR="00583455" w:rsidRDefault="00583455" w:rsidP="00583455">
      <w:r>
        <w:rPr>
          <w:rFonts w:hint="eastAsia"/>
        </w:rPr>
        <w:t>・部で作成した連絡網に従って顧問に連絡と相談</w:t>
      </w:r>
    </w:p>
    <w:p w:rsidR="00583455" w:rsidRDefault="00583455" w:rsidP="00583455">
      <w:r>
        <w:rPr>
          <w:rFonts w:hint="eastAsia"/>
        </w:rPr>
        <w:t>・大学会館警備員室</w:t>
      </w:r>
      <w:r>
        <w:t>(Tel：082-424-6149)にも連絡されている（</w:t>
      </w:r>
      <w:r w:rsidRPr="00583455">
        <w:rPr>
          <w:rFonts w:hint="eastAsia"/>
        </w:rPr>
        <w:t>学生生活支援グループ</w:t>
      </w:r>
      <w:r>
        <w:t>関係者に伝えてもらうよう依頼されていること）</w:t>
      </w:r>
    </w:p>
    <w:p w:rsidR="00583455" w:rsidRDefault="00583455" w:rsidP="00583455">
      <w:r>
        <w:rPr>
          <w:rFonts w:hint="eastAsia"/>
        </w:rPr>
        <w:t>（なお，平日昼間時間帯の場合，学生生活支援グループ</w:t>
      </w:r>
      <w:r>
        <w:t>(Tel：082-424-6145)，夜間は上記の大学会館警備員室(Tel：082-424-6149)に連絡されていること）</w:t>
      </w:r>
    </w:p>
    <w:p w:rsidR="00583455" w:rsidRDefault="00583455" w:rsidP="00583455">
      <w:r>
        <w:rPr>
          <w:rFonts w:hint="eastAsia"/>
        </w:rPr>
        <w:t>②</w:t>
      </w:r>
      <w:r>
        <w:rPr>
          <w:rFonts w:hint="eastAsia"/>
        </w:rPr>
        <w:t xml:space="preserve"> </w:t>
      </w:r>
      <w:r>
        <w:rPr>
          <w:rFonts w:hint="eastAsia"/>
        </w:rPr>
        <w:t>体調不良者への対応</w:t>
      </w:r>
    </w:p>
    <w:p w:rsidR="00583455" w:rsidRDefault="00583455" w:rsidP="00583455">
      <w:r>
        <w:rPr>
          <w:rFonts w:hint="eastAsia"/>
        </w:rPr>
        <w:t>練習中や練習後に発熱等の体調不良を起こした場合は，</w:t>
      </w:r>
      <w:r w:rsidRPr="00583455">
        <w:rPr>
          <w:rFonts w:hint="eastAsia"/>
        </w:rPr>
        <w:t>医療機関を受診し，</w:t>
      </w:r>
      <w:r>
        <w:rPr>
          <w:rFonts w:hint="eastAsia"/>
        </w:rPr>
        <w:t>顧問に連絡されているとともに，学部チューターまたは保健管理センターに症状を伝えること。</w:t>
      </w:r>
    </w:p>
    <w:p w:rsidR="00583455" w:rsidRDefault="00583455" w:rsidP="00583455"/>
    <w:p w:rsidR="00583455" w:rsidRPr="00583455" w:rsidRDefault="00583455" w:rsidP="00583455"/>
    <w:p w:rsidR="00583455" w:rsidRDefault="00583455" w:rsidP="00583455">
      <w:r>
        <w:rPr>
          <w:rFonts w:hint="eastAsia"/>
        </w:rPr>
        <w:lastRenderedPageBreak/>
        <w:t>６．</w:t>
      </w:r>
      <w:r>
        <w:t>学外活動について</w:t>
      </w:r>
    </w:p>
    <w:p w:rsidR="00583455" w:rsidRDefault="00583455" w:rsidP="00583455">
      <w:r>
        <w:rPr>
          <w:rFonts w:hint="eastAsia"/>
        </w:rPr>
        <w:t>・観客を動員しての活動は禁止します。</w:t>
      </w:r>
    </w:p>
    <w:p w:rsidR="00583455" w:rsidRDefault="00583455" w:rsidP="00583455">
      <w:r>
        <w:rPr>
          <w:rFonts w:hint="eastAsia"/>
        </w:rPr>
        <w:t>・事前に許可申請書を学生生活支援グループに提出し，許可を得ます。</w:t>
      </w:r>
    </w:p>
    <w:p w:rsidR="00583455" w:rsidRDefault="00583455" w:rsidP="00583455">
      <w:r>
        <w:rPr>
          <w:rFonts w:hint="eastAsia"/>
        </w:rPr>
        <w:t>・控え室で飲食を行う場合は，必ず２</w:t>
      </w:r>
      <w:r>
        <w:t>m以上の間隔を開けるとともに，会話は極力控えます。</w:t>
      </w:r>
    </w:p>
    <w:p w:rsidR="00583455" w:rsidRDefault="00583455" w:rsidP="00583455"/>
    <w:p w:rsidR="00583455" w:rsidRDefault="00583455" w:rsidP="00583455">
      <w:r>
        <w:rPr>
          <w:rFonts w:hint="eastAsia"/>
        </w:rPr>
        <w:t>７．その他</w:t>
      </w:r>
    </w:p>
    <w:p w:rsidR="00583455" w:rsidRDefault="00583455" w:rsidP="00583455">
      <w:r>
        <w:rPr>
          <w:rFonts w:hint="eastAsia"/>
        </w:rPr>
        <w:t xml:space="preserve">　活動期間中に不測の事態が生じた場合には，活動計画の変更をお願いされていることもあり，学生生活支援グループの指示に従います。</w:t>
      </w:r>
    </w:p>
    <w:p w:rsidR="00583455" w:rsidRDefault="00583455" w:rsidP="00583455"/>
    <w:p w:rsidR="00583455" w:rsidRDefault="00583455" w:rsidP="00583455">
      <w:r>
        <w:t>(参考１) 臨床実習，教育実習，介護等体験，博物館実習等に参加されている学生の活動制限</w:t>
      </w:r>
    </w:p>
    <w:p w:rsidR="00583455" w:rsidRDefault="00583455" w:rsidP="00583455">
      <w:r>
        <w:rPr>
          <w:rFonts w:hint="eastAsia"/>
        </w:rPr>
        <w:t>臨床実習（病院・診療所・薬局等の中で実施される実習）に参加する学生については，当該臨床実習の開始前２週間から終了後２週間までは，オンライン以外の課外活動を禁止。</w:t>
      </w:r>
    </w:p>
    <w:p w:rsidR="00583455" w:rsidRDefault="00583455" w:rsidP="00583455">
      <w:r>
        <w:rPr>
          <w:rFonts w:hint="eastAsia"/>
        </w:rPr>
        <w:t>教育実習，博物館実習（館園実習），介護等体験に参加している学生については，開始日の</w:t>
      </w:r>
      <w:r>
        <w:t>2週間前から，オンライン以外の課外活動を禁止されている。実習終了後には，体験期間中に，「広島県内の1週間の人口10万人あたりの新規感染者数が5人以上」となった場合は２週間経過されているまで，「広島県内の1週間の人口10万人あたりの新規感染者数が0～5人未満」であった場合は１週間経過されているまで，オンライン以外の課外活動を禁止。</w:t>
      </w:r>
    </w:p>
    <w:p w:rsidR="0088418F" w:rsidRDefault="00583455" w:rsidP="00583455">
      <w:r>
        <w:t>(https://www.hiroshima-u.ac.jp/news/60365)</w:t>
      </w:r>
    </w:p>
    <w:sectPr w:rsidR="008841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55"/>
    <w:rsid w:val="00583455"/>
    <w:rsid w:val="0088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2388A"/>
  <w15:chartTrackingRefBased/>
  <w15:docId w15:val="{A8313316-D3D0-4DC5-B547-B8D61281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博文</dc:creator>
  <cp:keywords/>
  <dc:description/>
  <cp:lastModifiedBy>西村　博文</cp:lastModifiedBy>
  <cp:revision>1</cp:revision>
  <dcterms:created xsi:type="dcterms:W3CDTF">2021-12-27T06:53:00Z</dcterms:created>
  <dcterms:modified xsi:type="dcterms:W3CDTF">2021-12-27T07:01:00Z</dcterms:modified>
</cp:coreProperties>
</file>